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09" w:rsidRPr="00096A3B" w:rsidRDefault="00794409" w:rsidP="00D061D4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96A3B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53340</wp:posOffset>
            </wp:positionV>
            <wp:extent cx="853440" cy="472235"/>
            <wp:effectExtent l="0" t="0" r="381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x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465" cy="47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D1" w:rsidRPr="00096A3B" w:rsidRDefault="007E41D1" w:rsidP="00D061D4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>Performance Improvement Plan</w:t>
      </w:r>
      <w:r w:rsidR="00794409" w:rsidRPr="00096A3B">
        <w:rPr>
          <w:rFonts w:ascii="Arial" w:hAnsi="Arial" w:cs="Arial"/>
          <w:b/>
          <w:bCs/>
          <w:sz w:val="22"/>
          <w:szCs w:val="22"/>
        </w:rPr>
        <w:t xml:space="preserve"> (PIP)</w:t>
      </w:r>
    </w:p>
    <w:p w:rsidR="00794409" w:rsidRPr="00096A3B" w:rsidRDefault="00794409" w:rsidP="00D061D4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94409" w:rsidRPr="00096A3B" w:rsidRDefault="00794409" w:rsidP="00D061D4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41D1" w:rsidRPr="00096A3B" w:rsidRDefault="007E41D1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  <w:r w:rsidR="00CA0D3D" w:rsidRPr="00096A3B">
        <w:rPr>
          <w:rFonts w:ascii="Arial" w:hAnsi="Arial" w:cs="Arial"/>
          <w:sz w:val="22"/>
          <w:szCs w:val="22"/>
        </w:rPr>
        <w:br/>
      </w:r>
      <w:r w:rsidRPr="00096A3B">
        <w:rPr>
          <w:rFonts w:ascii="Arial" w:hAnsi="Arial" w:cs="Arial"/>
          <w:b/>
          <w:sz w:val="22"/>
          <w:szCs w:val="22"/>
        </w:rPr>
        <w:t>Employee Name:</w:t>
      </w:r>
      <w:r w:rsidR="00CA0D3D" w:rsidRPr="00096A3B">
        <w:rPr>
          <w:rFonts w:ascii="Arial" w:hAnsi="Arial" w:cs="Arial"/>
          <w:sz w:val="22"/>
          <w:szCs w:val="22"/>
        </w:rPr>
        <w:t xml:space="preserve"> </w:t>
      </w:r>
      <w:r w:rsidR="00B9143E" w:rsidRPr="00096A3B">
        <w:rPr>
          <w:rFonts w:ascii="Arial" w:hAnsi="Arial" w:cs="Arial"/>
          <w:sz w:val="22"/>
          <w:szCs w:val="22"/>
        </w:rPr>
        <w:tab/>
      </w:r>
      <w:r w:rsidRPr="00096A3B">
        <w:rPr>
          <w:rFonts w:ascii="Arial" w:hAnsi="Arial" w:cs="Arial"/>
          <w:sz w:val="22"/>
          <w:szCs w:val="22"/>
        </w:rPr>
        <w:tab/>
      </w:r>
    </w:p>
    <w:p w:rsidR="00B9143E" w:rsidRPr="00096A3B" w:rsidRDefault="007E41D1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B9143E" w:rsidRPr="00096A3B" w:rsidRDefault="007E41D1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b/>
          <w:sz w:val="22"/>
          <w:szCs w:val="22"/>
        </w:rPr>
        <w:t>Position Title:</w:t>
      </w:r>
      <w:r w:rsidRPr="00096A3B">
        <w:rPr>
          <w:rFonts w:ascii="Arial" w:hAnsi="Arial" w:cs="Arial"/>
          <w:sz w:val="22"/>
          <w:szCs w:val="22"/>
        </w:rPr>
        <w:tab/>
      </w:r>
    </w:p>
    <w:p w:rsidR="00B9143E" w:rsidRPr="00096A3B" w:rsidRDefault="00B9143E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6A3B">
        <w:rPr>
          <w:rFonts w:ascii="Arial" w:hAnsi="Arial" w:cs="Arial"/>
          <w:b/>
          <w:sz w:val="22"/>
          <w:szCs w:val="22"/>
        </w:rPr>
        <w:tab/>
      </w:r>
    </w:p>
    <w:p w:rsidR="00B9143E" w:rsidRPr="00096A3B" w:rsidRDefault="00B9143E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b/>
          <w:sz w:val="22"/>
          <w:szCs w:val="22"/>
        </w:rPr>
        <w:t>Date Issued:</w:t>
      </w:r>
      <w:r w:rsidRPr="00096A3B">
        <w:rPr>
          <w:rFonts w:ascii="Arial" w:hAnsi="Arial" w:cs="Arial"/>
          <w:sz w:val="22"/>
          <w:szCs w:val="22"/>
        </w:rPr>
        <w:t xml:space="preserve"> </w:t>
      </w:r>
    </w:p>
    <w:p w:rsidR="00B9143E" w:rsidRPr="00096A3B" w:rsidRDefault="00B9143E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E41D1" w:rsidRPr="00096A3B" w:rsidRDefault="007E41D1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6A3B">
        <w:rPr>
          <w:rFonts w:ascii="Arial" w:hAnsi="Arial" w:cs="Arial"/>
          <w:b/>
          <w:sz w:val="22"/>
          <w:szCs w:val="22"/>
        </w:rPr>
        <w:t>Review Period:</w:t>
      </w:r>
      <w:r w:rsidR="00CA0D3D" w:rsidRPr="00096A3B">
        <w:rPr>
          <w:rFonts w:ascii="Arial" w:hAnsi="Arial" w:cs="Arial"/>
          <w:sz w:val="22"/>
          <w:szCs w:val="22"/>
        </w:rPr>
        <w:t xml:space="preserve"> </w:t>
      </w:r>
      <w:r w:rsidR="00794409" w:rsidRPr="00096A3B">
        <w:rPr>
          <w:rFonts w:ascii="Arial" w:hAnsi="Arial" w:cs="Arial"/>
          <w:sz w:val="22"/>
          <w:szCs w:val="22"/>
        </w:rPr>
        <w:t>___________</w:t>
      </w:r>
      <w:r w:rsidR="00B9143E" w:rsidRPr="00096A3B">
        <w:rPr>
          <w:rFonts w:ascii="Arial" w:hAnsi="Arial" w:cs="Arial"/>
          <w:sz w:val="22"/>
          <w:szCs w:val="22"/>
        </w:rPr>
        <w:t xml:space="preserve"> to </w:t>
      </w:r>
      <w:r w:rsidR="00794409" w:rsidRPr="00096A3B">
        <w:rPr>
          <w:rFonts w:ascii="Arial" w:hAnsi="Arial" w:cs="Arial"/>
          <w:sz w:val="22"/>
          <w:szCs w:val="22"/>
        </w:rPr>
        <w:t>____________</w:t>
      </w:r>
    </w:p>
    <w:p w:rsidR="00B9143E" w:rsidRPr="00096A3B" w:rsidRDefault="007E41D1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B9143E" w:rsidRPr="00096A3B" w:rsidRDefault="007E41D1" w:rsidP="000F34E4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b/>
          <w:sz w:val="22"/>
          <w:szCs w:val="22"/>
        </w:rPr>
        <w:t>Manager/Supervisor:</w:t>
      </w:r>
      <w:r w:rsidRPr="00096A3B">
        <w:rPr>
          <w:rFonts w:ascii="Arial" w:hAnsi="Arial" w:cs="Arial"/>
          <w:sz w:val="22"/>
          <w:szCs w:val="22"/>
        </w:rPr>
        <w:tab/>
      </w:r>
    </w:p>
    <w:p w:rsidR="00B9143E" w:rsidRPr="00096A3B" w:rsidRDefault="00B9143E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6A3B">
        <w:rPr>
          <w:rFonts w:ascii="Arial" w:hAnsi="Arial" w:cs="Arial"/>
          <w:b/>
          <w:sz w:val="22"/>
          <w:szCs w:val="22"/>
        </w:rPr>
        <w:tab/>
      </w:r>
    </w:p>
    <w:p w:rsidR="007E41D1" w:rsidRPr="00096A3B" w:rsidRDefault="007E41D1" w:rsidP="00B9143E">
      <w:pPr>
        <w:widowControl w:val="0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00"/>
          <w:tab w:val="left" w:pos="63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b/>
          <w:sz w:val="22"/>
          <w:szCs w:val="22"/>
        </w:rPr>
        <w:t>Department:</w:t>
      </w:r>
      <w:r w:rsidR="00CA0D3D" w:rsidRPr="00096A3B">
        <w:rPr>
          <w:rFonts w:ascii="Arial" w:hAnsi="Arial" w:cs="Arial"/>
          <w:sz w:val="22"/>
          <w:szCs w:val="22"/>
        </w:rPr>
        <w:t xml:space="preserve"> </w:t>
      </w:r>
    </w:p>
    <w:p w:rsidR="00096A3B" w:rsidRDefault="00096A3B" w:rsidP="00096A3B">
      <w:pPr>
        <w:widowControl w:val="0"/>
        <w:tabs>
          <w:tab w:val="left" w:pos="110"/>
          <w:tab w:val="left" w:pos="1729"/>
        </w:tabs>
        <w:autoSpaceDE w:val="0"/>
        <w:autoSpaceDN w:val="0"/>
        <w:adjustRightInd w:val="0"/>
        <w:rPr>
          <w:rFonts w:ascii="Arial" w:hAnsi="Arial" w:cs="Arial"/>
          <w:color w:val="1F1F1F"/>
          <w:sz w:val="22"/>
          <w:szCs w:val="22"/>
        </w:rPr>
      </w:pPr>
      <w:r w:rsidRPr="00096A3B">
        <w:rPr>
          <w:rFonts w:ascii="Arial" w:hAnsi="Arial" w:cs="Arial"/>
          <w:color w:val="1F1F1F"/>
          <w:sz w:val="22"/>
          <w:szCs w:val="22"/>
        </w:rPr>
        <w:t>The purpose of this Performance Improvement Plan is to address and correct recent concerns regarding your performance. The following are example behaviors</w:t>
      </w:r>
      <w:r>
        <w:rPr>
          <w:rFonts w:ascii="Arial" w:hAnsi="Arial" w:cs="Arial"/>
          <w:color w:val="1F1F1F"/>
          <w:sz w:val="22"/>
          <w:szCs w:val="22"/>
        </w:rPr>
        <w:t xml:space="preserve"> </w:t>
      </w:r>
      <w:r w:rsidRPr="00096A3B">
        <w:rPr>
          <w:rFonts w:ascii="Arial" w:hAnsi="Arial" w:cs="Arial"/>
          <w:color w:val="1F1F1F"/>
          <w:sz w:val="22"/>
          <w:szCs w:val="22"/>
        </w:rPr>
        <w:t>that now require your placement on a Performance Improvement Plan:</w:t>
      </w:r>
    </w:p>
    <w:p w:rsidR="00096A3B" w:rsidRPr="00096A3B" w:rsidRDefault="00096A3B" w:rsidP="00096A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9143E" w:rsidRPr="00096A3B" w:rsidRDefault="00D061D4" w:rsidP="00D061D4">
      <w:pPr>
        <w:widowControl w:val="0"/>
        <w:tabs>
          <w:tab w:val="left" w:pos="110"/>
          <w:tab w:val="left" w:pos="17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>Performance Improvement Area #1</w:t>
      </w:r>
      <w:r w:rsidR="007E41D1" w:rsidRPr="00096A3B">
        <w:rPr>
          <w:rFonts w:ascii="Arial" w:hAnsi="Arial" w:cs="Arial"/>
          <w:b/>
          <w:bCs/>
          <w:sz w:val="22"/>
          <w:szCs w:val="22"/>
        </w:rPr>
        <w:t>:</w:t>
      </w:r>
      <w:r w:rsidRPr="00096A3B">
        <w:rPr>
          <w:rFonts w:ascii="Arial" w:hAnsi="Arial" w:cs="Arial"/>
          <w:sz w:val="22"/>
          <w:szCs w:val="22"/>
        </w:rPr>
        <w:t xml:space="preserve"> </w:t>
      </w:r>
    </w:p>
    <w:p w:rsidR="00D061D4" w:rsidRPr="00096A3B" w:rsidRDefault="00D061D4" w:rsidP="00D061D4">
      <w:pPr>
        <w:widowControl w:val="0"/>
        <w:tabs>
          <w:tab w:val="left" w:pos="110"/>
          <w:tab w:val="left" w:pos="17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41D1" w:rsidRPr="00096A3B" w:rsidRDefault="00D061D4" w:rsidP="00E21222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Specific performance concern (s)</w:t>
      </w:r>
      <w:r w:rsidR="007E41D1" w:rsidRPr="00096A3B">
        <w:rPr>
          <w:rFonts w:ascii="Arial" w:hAnsi="Arial" w:cs="Arial"/>
          <w:sz w:val="22"/>
          <w:szCs w:val="22"/>
        </w:rPr>
        <w:t>:</w:t>
      </w:r>
      <w:r w:rsidRPr="00096A3B">
        <w:rPr>
          <w:rFonts w:ascii="Arial" w:hAnsi="Arial" w:cs="Arial"/>
          <w:sz w:val="22"/>
          <w:szCs w:val="22"/>
        </w:rPr>
        <w:t xml:space="preserve"> </w:t>
      </w:r>
    </w:p>
    <w:p w:rsidR="00B9143E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Steps to take</w:t>
      </w:r>
      <w:r w:rsidR="00D061D4" w:rsidRPr="00096A3B">
        <w:rPr>
          <w:rFonts w:ascii="Arial" w:hAnsi="Arial" w:cs="Arial"/>
          <w:sz w:val="22"/>
          <w:szCs w:val="22"/>
        </w:rPr>
        <w:t xml:space="preserve"> to improve this area</w:t>
      </w:r>
      <w:r w:rsidRPr="00096A3B">
        <w:rPr>
          <w:rFonts w:ascii="Arial" w:hAnsi="Arial" w:cs="Arial"/>
          <w:sz w:val="22"/>
          <w:szCs w:val="22"/>
        </w:rPr>
        <w:t>:</w:t>
      </w:r>
    </w:p>
    <w:p w:rsidR="00B9143E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E41D1" w:rsidRPr="00096A3B" w:rsidRDefault="007E41D1" w:rsidP="00911A0B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Support to be provided by Manager/Supervisor:</w:t>
      </w:r>
      <w:r w:rsidR="00CA0D3D" w:rsidRPr="00096A3B">
        <w:rPr>
          <w:rFonts w:ascii="Arial" w:hAnsi="Arial" w:cs="Arial"/>
          <w:sz w:val="22"/>
          <w:szCs w:val="22"/>
        </w:rPr>
        <w:t xml:space="preserve"> </w:t>
      </w:r>
    </w:p>
    <w:p w:rsidR="00B9143E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Time frame for completion:</w:t>
      </w:r>
    </w:p>
    <w:p w:rsidR="00B9143E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Desired results:</w:t>
      </w:r>
    </w:p>
    <w:p w:rsidR="00B9143E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Follow-up review date(s):</w:t>
      </w:r>
    </w:p>
    <w:p w:rsidR="00B9143E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B9143E" w:rsidRPr="00096A3B" w:rsidRDefault="007E41D1" w:rsidP="00B9143E">
      <w:pPr>
        <w:widowControl w:val="0"/>
        <w:tabs>
          <w:tab w:val="left" w:pos="110"/>
          <w:tab w:val="left" w:pos="172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ab/>
      </w:r>
    </w:p>
    <w:p w:rsidR="00D061D4" w:rsidRPr="00096A3B" w:rsidRDefault="00D061D4" w:rsidP="00D061D4">
      <w:pPr>
        <w:widowControl w:val="0"/>
        <w:tabs>
          <w:tab w:val="left" w:pos="110"/>
          <w:tab w:val="left" w:pos="17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>Performance Improvement Area #2:</w:t>
      </w:r>
      <w:r w:rsidRPr="00096A3B">
        <w:rPr>
          <w:rFonts w:ascii="Arial" w:hAnsi="Arial" w:cs="Arial"/>
          <w:sz w:val="22"/>
          <w:szCs w:val="22"/>
        </w:rPr>
        <w:t xml:space="preserve"> </w:t>
      </w:r>
    </w:p>
    <w:p w:rsidR="00794409" w:rsidRPr="00096A3B" w:rsidRDefault="00794409" w:rsidP="00D061D4">
      <w:pPr>
        <w:widowControl w:val="0"/>
        <w:tabs>
          <w:tab w:val="left" w:pos="110"/>
          <w:tab w:val="left" w:pos="17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61D4" w:rsidRPr="00096A3B" w:rsidRDefault="00D061D4" w:rsidP="00E21222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 xml:space="preserve">Specific performance concern (s): 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Steps to take to improve this area: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 xml:space="preserve">Support to be provided by Manager/Supervisor: 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Time frame for completion: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Desired results: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 xml:space="preserve">Follow-up review date(s): </w:t>
      </w:r>
    </w:p>
    <w:p w:rsidR="00B9143E" w:rsidRPr="00096A3B" w:rsidRDefault="00B9143E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61D4" w:rsidRPr="00096A3B" w:rsidRDefault="00D061D4" w:rsidP="00D061D4">
      <w:pPr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br w:type="page"/>
      </w:r>
    </w:p>
    <w:p w:rsidR="00D061D4" w:rsidRPr="00096A3B" w:rsidRDefault="00D061D4" w:rsidP="00D061D4">
      <w:pPr>
        <w:rPr>
          <w:rFonts w:ascii="Arial" w:hAnsi="Arial" w:cs="Arial"/>
          <w:sz w:val="22"/>
          <w:szCs w:val="22"/>
        </w:rPr>
      </w:pPr>
    </w:p>
    <w:p w:rsidR="00D061D4" w:rsidRPr="00096A3B" w:rsidRDefault="00D061D4" w:rsidP="00D061D4">
      <w:pPr>
        <w:rPr>
          <w:rFonts w:ascii="Arial" w:hAnsi="Arial" w:cs="Arial"/>
          <w:sz w:val="22"/>
          <w:szCs w:val="22"/>
        </w:rPr>
      </w:pPr>
    </w:p>
    <w:p w:rsidR="00D061D4" w:rsidRPr="00096A3B" w:rsidRDefault="00D061D4" w:rsidP="00D061D4">
      <w:pPr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>Performance Improvement Area #3:</w:t>
      </w:r>
      <w:r w:rsidRPr="00096A3B">
        <w:rPr>
          <w:rFonts w:ascii="Arial" w:hAnsi="Arial" w:cs="Arial"/>
          <w:sz w:val="22"/>
          <w:szCs w:val="22"/>
        </w:rPr>
        <w:t xml:space="preserve"> </w:t>
      </w:r>
    </w:p>
    <w:p w:rsidR="00D061D4" w:rsidRPr="00096A3B" w:rsidRDefault="00D061D4" w:rsidP="00D061D4">
      <w:pPr>
        <w:widowControl w:val="0"/>
        <w:tabs>
          <w:tab w:val="left" w:pos="110"/>
          <w:tab w:val="left" w:pos="17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61D4" w:rsidRPr="00096A3B" w:rsidRDefault="00D061D4" w:rsidP="00E21222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 xml:space="preserve">Specific performance concern (s): 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Steps to take to improve this area: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D061D4" w:rsidRPr="00096A3B" w:rsidRDefault="00D061D4" w:rsidP="00A830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 xml:space="preserve">Support to be provided by Manager/Supervisor: 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Time frame for completion: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Desired results: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 xml:space="preserve">Follow-up review date(s): </w:t>
      </w:r>
    </w:p>
    <w:p w:rsidR="00794409" w:rsidRPr="00096A3B" w:rsidRDefault="00794409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61D4" w:rsidRPr="00096A3B" w:rsidRDefault="00D061D4" w:rsidP="00D061D4">
      <w:pPr>
        <w:widowControl w:val="0"/>
        <w:tabs>
          <w:tab w:val="left" w:pos="110"/>
          <w:tab w:val="left" w:pos="17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>Performance Improvement Area #4:</w:t>
      </w:r>
      <w:r w:rsidRPr="00096A3B">
        <w:rPr>
          <w:rFonts w:ascii="Arial" w:hAnsi="Arial" w:cs="Arial"/>
          <w:sz w:val="22"/>
          <w:szCs w:val="22"/>
        </w:rPr>
        <w:t xml:space="preserve"> </w:t>
      </w:r>
    </w:p>
    <w:p w:rsidR="00794409" w:rsidRPr="00096A3B" w:rsidRDefault="00794409" w:rsidP="00D061D4">
      <w:pPr>
        <w:widowControl w:val="0"/>
        <w:tabs>
          <w:tab w:val="left" w:pos="110"/>
          <w:tab w:val="left" w:pos="17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61D4" w:rsidRPr="00096A3B" w:rsidRDefault="00D061D4" w:rsidP="00E21222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 xml:space="preserve">Specific performance concern (s): 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Steps to take to improve this area: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D061D4" w:rsidRPr="00096A3B" w:rsidRDefault="00D061D4" w:rsidP="00A830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 xml:space="preserve">Support to be provided by Manager/Supervisor: 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Time frame for completion: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794409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Desired results:</w:t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ab/>
      </w: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 xml:space="preserve">Follow-up review date(s): </w:t>
      </w:r>
    </w:p>
    <w:p w:rsidR="00794409" w:rsidRPr="00096A3B" w:rsidRDefault="00794409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61D4" w:rsidRPr="00096A3B" w:rsidRDefault="00D061D4" w:rsidP="00D061D4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6A3B" w:rsidRPr="00096A3B" w:rsidRDefault="00096A3B" w:rsidP="00096A3B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</w:t>
      </w:r>
      <w:r w:rsidRPr="00096A3B">
        <w:rPr>
          <w:rFonts w:ascii="Arial" w:hAnsi="Arial" w:cs="Arial"/>
          <w:sz w:val="22"/>
          <w:szCs w:val="22"/>
        </w:rPr>
        <w:t xml:space="preserve"> will monitor your performance and have a follow up meeting with you in 30 days.</w:t>
      </w:r>
      <w:r>
        <w:rPr>
          <w:rFonts w:ascii="Arial" w:hAnsi="Arial" w:cs="Arial"/>
          <w:sz w:val="22"/>
          <w:szCs w:val="22"/>
        </w:rPr>
        <w:t xml:space="preserve"> </w:t>
      </w:r>
      <w:r w:rsidRPr="00096A3B">
        <w:rPr>
          <w:rFonts w:ascii="Arial" w:hAnsi="Arial" w:cs="Arial"/>
          <w:sz w:val="22"/>
          <w:szCs w:val="22"/>
        </w:rPr>
        <w:t>Please understand that you must adhere to the above standards immediately. Any future</w:t>
      </w:r>
      <w:r>
        <w:rPr>
          <w:rFonts w:ascii="Arial" w:hAnsi="Arial" w:cs="Arial"/>
          <w:sz w:val="22"/>
          <w:szCs w:val="22"/>
        </w:rPr>
        <w:t xml:space="preserve"> </w:t>
      </w:r>
      <w:r w:rsidRPr="00096A3B">
        <w:rPr>
          <w:rFonts w:ascii="Arial" w:hAnsi="Arial" w:cs="Arial"/>
          <w:sz w:val="22"/>
          <w:szCs w:val="22"/>
        </w:rPr>
        <w:t>performance issues will result in further disciplinary action up to and including termination. If it</w:t>
      </w:r>
      <w:r>
        <w:rPr>
          <w:rFonts w:ascii="Arial" w:hAnsi="Arial" w:cs="Arial"/>
          <w:sz w:val="22"/>
          <w:szCs w:val="22"/>
        </w:rPr>
        <w:t xml:space="preserve"> </w:t>
      </w:r>
      <w:r w:rsidRPr="00096A3B">
        <w:rPr>
          <w:rFonts w:ascii="Arial" w:hAnsi="Arial" w:cs="Arial"/>
          <w:sz w:val="22"/>
          <w:szCs w:val="22"/>
        </w:rPr>
        <w:t>appears that you are not adhering to these standards at any time, the Company reserves the right</w:t>
      </w:r>
      <w:r>
        <w:rPr>
          <w:rFonts w:ascii="Arial" w:hAnsi="Arial" w:cs="Arial"/>
          <w:sz w:val="22"/>
          <w:szCs w:val="22"/>
        </w:rPr>
        <w:t xml:space="preserve"> </w:t>
      </w:r>
      <w:r w:rsidRPr="00096A3B">
        <w:rPr>
          <w:rFonts w:ascii="Arial" w:hAnsi="Arial" w:cs="Arial"/>
          <w:sz w:val="22"/>
          <w:szCs w:val="22"/>
        </w:rPr>
        <w:t>to terminate the employment relationship immediately. This is an employment at-will relationship</w:t>
      </w:r>
      <w:r>
        <w:rPr>
          <w:rFonts w:ascii="Arial" w:hAnsi="Arial" w:cs="Arial"/>
          <w:sz w:val="22"/>
          <w:szCs w:val="22"/>
        </w:rPr>
        <w:t xml:space="preserve"> </w:t>
      </w:r>
      <w:r w:rsidRPr="00096A3B">
        <w:rPr>
          <w:rFonts w:ascii="Arial" w:hAnsi="Arial" w:cs="Arial"/>
          <w:sz w:val="22"/>
          <w:szCs w:val="22"/>
        </w:rPr>
        <w:t xml:space="preserve">and this disciplinary action does not modify that relationship in any sense. </w:t>
      </w:r>
    </w:p>
    <w:p w:rsidR="00096A3B" w:rsidRDefault="00096A3B" w:rsidP="00096A3B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41D1" w:rsidRPr="00096A3B" w:rsidRDefault="007E41D1" w:rsidP="00B9143E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>SIGNATURES:</w:t>
      </w:r>
    </w:p>
    <w:p w:rsidR="00096A3B" w:rsidRPr="00096A3B" w:rsidRDefault="00096A3B" w:rsidP="00096A3B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I have received a copy of this Memorandum. I understand its contents and agree to abide by the</w:t>
      </w:r>
    </w:p>
    <w:p w:rsidR="00096A3B" w:rsidRPr="00096A3B" w:rsidRDefault="00096A3B" w:rsidP="00096A3B">
      <w:pPr>
        <w:widowControl w:val="0"/>
        <w:tabs>
          <w:tab w:val="left" w:pos="1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A3B">
        <w:rPr>
          <w:rFonts w:ascii="Arial" w:hAnsi="Arial" w:cs="Arial"/>
          <w:sz w:val="22"/>
          <w:szCs w:val="22"/>
        </w:rPr>
        <w:t>conditions set forth above.</w:t>
      </w:r>
    </w:p>
    <w:p w:rsidR="00B9143E" w:rsidRPr="00096A3B" w:rsidRDefault="00B9143E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143E" w:rsidRPr="00096A3B" w:rsidRDefault="00B9143E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E41D1" w:rsidRPr="00096A3B" w:rsidRDefault="00096A3B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Employee</w:t>
      </w:r>
      <w:r w:rsidR="007E41D1" w:rsidRPr="00096A3B">
        <w:rPr>
          <w:rFonts w:ascii="Arial" w:hAnsi="Arial" w:cs="Arial"/>
          <w:b/>
          <w:bCs/>
          <w:sz w:val="22"/>
          <w:szCs w:val="22"/>
        </w:rPr>
        <w:t xml:space="preserve"> Signature:</w:t>
      </w:r>
      <w:r w:rsidR="007E41D1" w:rsidRPr="00096A3B">
        <w:rPr>
          <w:rFonts w:ascii="Arial" w:hAnsi="Arial" w:cs="Arial"/>
          <w:b/>
          <w:bCs/>
          <w:sz w:val="22"/>
          <w:szCs w:val="22"/>
        </w:rPr>
        <w:tab/>
        <w:t>Date:</w:t>
      </w:r>
      <w:r w:rsidR="00CA0D3D" w:rsidRPr="00096A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143E" w:rsidRPr="00096A3B" w:rsidRDefault="007E41D1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ab/>
      </w:r>
    </w:p>
    <w:p w:rsidR="00B9143E" w:rsidRPr="00096A3B" w:rsidRDefault="00B9143E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143E" w:rsidRPr="00096A3B" w:rsidRDefault="00B9143E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E41D1" w:rsidRPr="00096A3B" w:rsidRDefault="007E41D1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>Employee Signature:</w:t>
      </w:r>
      <w:r w:rsidRPr="00096A3B">
        <w:rPr>
          <w:rFonts w:ascii="Arial" w:hAnsi="Arial" w:cs="Arial"/>
          <w:b/>
          <w:bCs/>
          <w:sz w:val="22"/>
          <w:szCs w:val="22"/>
        </w:rPr>
        <w:tab/>
        <w:t>Date:</w:t>
      </w:r>
      <w:r w:rsidR="00CA0D3D" w:rsidRPr="00096A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143E" w:rsidRPr="00096A3B" w:rsidRDefault="00B9143E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143E" w:rsidRPr="00096A3B" w:rsidRDefault="00B9143E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143E" w:rsidRPr="00096A3B" w:rsidRDefault="00B9143E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143E" w:rsidRPr="00096A3B" w:rsidRDefault="00D061D4" w:rsidP="00B9143E">
      <w:pPr>
        <w:widowControl w:val="0"/>
        <w:tabs>
          <w:tab w:val="left" w:pos="110"/>
          <w:tab w:val="left" w:pos="694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 xml:space="preserve">Head of </w:t>
      </w:r>
      <w:r w:rsidR="00B9143E" w:rsidRPr="00096A3B">
        <w:rPr>
          <w:rFonts w:ascii="Arial" w:hAnsi="Arial" w:cs="Arial"/>
          <w:b/>
          <w:bCs/>
          <w:sz w:val="22"/>
          <w:szCs w:val="22"/>
        </w:rPr>
        <w:t>HR Signature:</w:t>
      </w:r>
      <w:r w:rsidR="00B9143E" w:rsidRPr="00096A3B">
        <w:rPr>
          <w:rFonts w:ascii="Arial" w:hAnsi="Arial" w:cs="Arial"/>
          <w:b/>
          <w:bCs/>
          <w:sz w:val="22"/>
          <w:szCs w:val="22"/>
        </w:rPr>
        <w:tab/>
        <w:t xml:space="preserve">Date: </w:t>
      </w:r>
    </w:p>
    <w:sectPr w:rsidR="00B9143E" w:rsidRPr="00096A3B" w:rsidSect="00D061D4">
      <w:footerReference w:type="default" r:id="rId8"/>
      <w:pgSz w:w="12240" w:h="15840"/>
      <w:pgMar w:top="360" w:right="720" w:bottom="620" w:left="720" w:header="720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20" w:rsidRDefault="00630120" w:rsidP="00B9143E">
      <w:r>
        <w:separator/>
      </w:r>
    </w:p>
  </w:endnote>
  <w:endnote w:type="continuationSeparator" w:id="0">
    <w:p w:rsidR="00630120" w:rsidRDefault="00630120" w:rsidP="00B9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3E" w:rsidRDefault="00794409" w:rsidP="00B9143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2628A" wp14:editId="1CAB1337">
          <wp:simplePos x="0" y="0"/>
          <wp:positionH relativeFrom="column">
            <wp:posOffset>-76200</wp:posOffset>
          </wp:positionH>
          <wp:positionV relativeFrom="paragraph">
            <wp:posOffset>132715</wp:posOffset>
          </wp:positionV>
          <wp:extent cx="571550" cy="316257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x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50" cy="316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43E" w:rsidRPr="00CC0777" w:rsidRDefault="00B9143E" w:rsidP="00B9143E">
    <w:pPr>
      <w:pStyle w:val="Footer"/>
      <w:jc w:val="right"/>
      <w:rPr>
        <w:rFonts w:ascii="Arial" w:hAnsi="Arial" w:cs="Arial"/>
        <w:sz w:val="20"/>
      </w:rPr>
    </w:pPr>
    <w:r w:rsidRPr="00CC0777">
      <w:rPr>
        <w:rFonts w:ascii="Arial" w:hAnsi="Arial" w:cs="Arial"/>
        <w:sz w:val="20"/>
      </w:rPr>
      <w:fldChar w:fldCharType="begin"/>
    </w:r>
    <w:r w:rsidRPr="00CC0777">
      <w:rPr>
        <w:rFonts w:ascii="Arial" w:hAnsi="Arial" w:cs="Arial"/>
        <w:sz w:val="20"/>
      </w:rPr>
      <w:instrText xml:space="preserve"> PAGE   \* MERGEFORMAT </w:instrText>
    </w:r>
    <w:r w:rsidRPr="00CC0777">
      <w:rPr>
        <w:rFonts w:ascii="Arial" w:hAnsi="Arial" w:cs="Arial"/>
        <w:sz w:val="20"/>
      </w:rPr>
      <w:fldChar w:fldCharType="separate"/>
    </w:r>
    <w:r w:rsidR="00096A3B">
      <w:rPr>
        <w:rFonts w:ascii="Arial" w:hAnsi="Arial" w:cs="Arial"/>
        <w:noProof/>
        <w:sz w:val="20"/>
      </w:rPr>
      <w:t>1</w:t>
    </w:r>
    <w:r w:rsidRPr="00CC0777">
      <w:rPr>
        <w:rFonts w:ascii="Arial" w:hAnsi="Arial" w:cs="Arial"/>
        <w:noProof/>
        <w:sz w:val="20"/>
      </w:rPr>
      <w:fldChar w:fldCharType="end"/>
    </w:r>
  </w:p>
  <w:p w:rsidR="00B9143E" w:rsidRDefault="00B9143E" w:rsidP="00B9143E">
    <w:pPr>
      <w:pStyle w:val="Footer"/>
    </w:pPr>
  </w:p>
  <w:p w:rsidR="00B9143E" w:rsidRDefault="00B9143E">
    <w:pPr>
      <w:pStyle w:val="Footer"/>
    </w:pPr>
  </w:p>
  <w:p w:rsidR="00B9143E" w:rsidRDefault="00B9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20" w:rsidRDefault="00630120" w:rsidP="00B9143E">
      <w:r>
        <w:separator/>
      </w:r>
    </w:p>
  </w:footnote>
  <w:footnote w:type="continuationSeparator" w:id="0">
    <w:p w:rsidR="00630120" w:rsidRDefault="00630120" w:rsidP="00B9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1A"/>
    <w:rsid w:val="0003760C"/>
    <w:rsid w:val="000413AB"/>
    <w:rsid w:val="00052D67"/>
    <w:rsid w:val="000713ED"/>
    <w:rsid w:val="00077367"/>
    <w:rsid w:val="00096A3B"/>
    <w:rsid w:val="000E1210"/>
    <w:rsid w:val="000F01CD"/>
    <w:rsid w:val="000F34E4"/>
    <w:rsid w:val="000F490F"/>
    <w:rsid w:val="0015305E"/>
    <w:rsid w:val="00176BC6"/>
    <w:rsid w:val="002225A8"/>
    <w:rsid w:val="002B3389"/>
    <w:rsid w:val="0036025D"/>
    <w:rsid w:val="003F46EF"/>
    <w:rsid w:val="004C4D25"/>
    <w:rsid w:val="005417E6"/>
    <w:rsid w:val="005C23BB"/>
    <w:rsid w:val="005F33B2"/>
    <w:rsid w:val="00621FF8"/>
    <w:rsid w:val="00630120"/>
    <w:rsid w:val="00637F92"/>
    <w:rsid w:val="0064441A"/>
    <w:rsid w:val="006F2501"/>
    <w:rsid w:val="007206A9"/>
    <w:rsid w:val="007315B2"/>
    <w:rsid w:val="007505B5"/>
    <w:rsid w:val="007602E4"/>
    <w:rsid w:val="007825CB"/>
    <w:rsid w:val="00794409"/>
    <w:rsid w:val="007E0870"/>
    <w:rsid w:val="007E41D1"/>
    <w:rsid w:val="00883920"/>
    <w:rsid w:val="008A1F28"/>
    <w:rsid w:val="008A5FA8"/>
    <w:rsid w:val="00911A0B"/>
    <w:rsid w:val="0093657D"/>
    <w:rsid w:val="0097072D"/>
    <w:rsid w:val="009A0AEA"/>
    <w:rsid w:val="009C457D"/>
    <w:rsid w:val="00A04E58"/>
    <w:rsid w:val="00A1265B"/>
    <w:rsid w:val="00A24A07"/>
    <w:rsid w:val="00A515F9"/>
    <w:rsid w:val="00A8303E"/>
    <w:rsid w:val="00AE3625"/>
    <w:rsid w:val="00AE5F18"/>
    <w:rsid w:val="00B2430C"/>
    <w:rsid w:val="00B60BDB"/>
    <w:rsid w:val="00B9143E"/>
    <w:rsid w:val="00C2478D"/>
    <w:rsid w:val="00C355C6"/>
    <w:rsid w:val="00C6464A"/>
    <w:rsid w:val="00C64C99"/>
    <w:rsid w:val="00C86C7F"/>
    <w:rsid w:val="00CA0D3D"/>
    <w:rsid w:val="00D061D4"/>
    <w:rsid w:val="00D13401"/>
    <w:rsid w:val="00D420A3"/>
    <w:rsid w:val="00D52270"/>
    <w:rsid w:val="00D651D0"/>
    <w:rsid w:val="00D86F10"/>
    <w:rsid w:val="00D945A2"/>
    <w:rsid w:val="00DB53CE"/>
    <w:rsid w:val="00DF0055"/>
    <w:rsid w:val="00E04315"/>
    <w:rsid w:val="00E14C2A"/>
    <w:rsid w:val="00E21222"/>
    <w:rsid w:val="00E47807"/>
    <w:rsid w:val="00E755C4"/>
    <w:rsid w:val="00E96494"/>
    <w:rsid w:val="00E96C35"/>
    <w:rsid w:val="00EA77FD"/>
    <w:rsid w:val="00F22808"/>
    <w:rsid w:val="00F30E1D"/>
    <w:rsid w:val="00F32AFC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5A227-C401-4970-8B91-6CF215BB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1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4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43E"/>
    <w:rPr>
      <w:sz w:val="24"/>
      <w:szCs w:val="24"/>
    </w:rPr>
  </w:style>
  <w:style w:type="paragraph" w:styleId="BalloonText">
    <w:name w:val="Balloon Text"/>
    <w:basedOn w:val="Normal"/>
    <w:link w:val="BalloonTextChar"/>
    <w:rsid w:val="00B91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rake\Downloads\PerformanceImprovement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D189-471D-49A3-BA41-7F2E358C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PerformanceImprovementPlan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Stephanie H.</dc:creator>
  <cp:lastModifiedBy>Stephanie Nelson</cp:lastModifiedBy>
  <cp:revision>2</cp:revision>
  <dcterms:created xsi:type="dcterms:W3CDTF">2018-10-03T15:56:00Z</dcterms:created>
  <dcterms:modified xsi:type="dcterms:W3CDTF">2018-10-03T15:56:00Z</dcterms:modified>
</cp:coreProperties>
</file>